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716B7" w14:textId="77777777" w:rsidR="00D02F1F" w:rsidRPr="00B21B33" w:rsidRDefault="00D02F1F" w:rsidP="00B21B33">
      <w:pPr>
        <w:jc w:val="center"/>
        <w:rPr>
          <w:sz w:val="44"/>
          <w:szCs w:val="44"/>
        </w:rPr>
      </w:pPr>
      <w:r w:rsidRPr="00B21B33">
        <w:rPr>
          <w:sz w:val="44"/>
          <w:szCs w:val="44"/>
        </w:rPr>
        <w:t>STANTON PARISH COUNCIL</w:t>
      </w:r>
    </w:p>
    <w:p w14:paraId="6A3F472A" w14:textId="77777777" w:rsidR="00D02F1F" w:rsidRPr="00B21B33" w:rsidRDefault="00D02F1F" w:rsidP="00B21B33">
      <w:pPr>
        <w:jc w:val="center"/>
        <w:rPr>
          <w:b/>
          <w:sz w:val="32"/>
          <w:szCs w:val="32"/>
        </w:rPr>
      </w:pPr>
      <w:r w:rsidRPr="00B21B33">
        <w:rPr>
          <w:b/>
          <w:sz w:val="32"/>
          <w:szCs w:val="32"/>
        </w:rPr>
        <w:t>Co</w:t>
      </w:r>
      <w:r w:rsidR="00B21B33">
        <w:rPr>
          <w:b/>
          <w:sz w:val="32"/>
          <w:szCs w:val="32"/>
        </w:rPr>
        <w:t>m</w:t>
      </w:r>
      <w:r w:rsidRPr="00B21B33">
        <w:rPr>
          <w:b/>
          <w:sz w:val="32"/>
          <w:szCs w:val="32"/>
        </w:rPr>
        <w:t>munity Recognition Awards</w:t>
      </w:r>
    </w:p>
    <w:p w14:paraId="189A0A8D" w14:textId="39011DBF" w:rsidR="00D02F1F" w:rsidRPr="00B21B33" w:rsidRDefault="00D02F1F" w:rsidP="00B21B33">
      <w:pPr>
        <w:jc w:val="center"/>
        <w:rPr>
          <w:b/>
        </w:rPr>
      </w:pPr>
      <w:r w:rsidRPr="00B21B33">
        <w:rPr>
          <w:b/>
        </w:rPr>
        <w:t xml:space="preserve">PRIDE IN </w:t>
      </w:r>
      <w:r w:rsidR="00B21B33" w:rsidRPr="00B21B33">
        <w:rPr>
          <w:b/>
        </w:rPr>
        <w:t xml:space="preserve">STANTON </w:t>
      </w:r>
      <w:r w:rsidR="004E17DD">
        <w:rPr>
          <w:b/>
        </w:rPr>
        <w:t>- 2024</w:t>
      </w:r>
    </w:p>
    <w:p w14:paraId="6893731A" w14:textId="7C0AA8B6" w:rsidR="00D02F1F" w:rsidRDefault="00D02F1F" w:rsidP="00B21B33">
      <w:pPr>
        <w:jc w:val="center"/>
      </w:pPr>
      <w:r>
        <w:t xml:space="preserve">“We will seek to ensure that </w:t>
      </w:r>
      <w:r w:rsidR="00B21B33">
        <w:t>STANTON</w:t>
      </w:r>
      <w:r>
        <w:t xml:space="preserve"> residents</w:t>
      </w:r>
      <w:r w:rsidR="008B29BC">
        <w:t xml:space="preserve"> and businesses</w:t>
      </w:r>
      <w:r>
        <w:t>, who regularly do good turns,</w:t>
      </w:r>
      <w:r w:rsidR="00B21B33">
        <w:t xml:space="preserve"> </w:t>
      </w:r>
      <w:r>
        <w:t xml:space="preserve">quietly and without drama, will be recognised by the Parish </w:t>
      </w:r>
      <w:proofErr w:type="gramStart"/>
      <w:r>
        <w:t>Council”</w:t>
      </w:r>
      <w:proofErr w:type="gramEnd"/>
    </w:p>
    <w:p w14:paraId="7BB388E7" w14:textId="77777777" w:rsidR="00B21B33" w:rsidRDefault="00B21B33" w:rsidP="00D02F1F"/>
    <w:p w14:paraId="31980BAB" w14:textId="77777777" w:rsidR="00D02F1F" w:rsidRPr="00B21B33" w:rsidRDefault="00D02F1F" w:rsidP="00B21B33">
      <w:pPr>
        <w:jc w:val="both"/>
        <w:rPr>
          <w:b/>
        </w:rPr>
      </w:pPr>
      <w:r w:rsidRPr="00B21B33">
        <w:rPr>
          <w:b/>
        </w:rPr>
        <w:t>GUIDELINES</w:t>
      </w:r>
    </w:p>
    <w:p w14:paraId="31045B71" w14:textId="77777777" w:rsidR="00D02F1F" w:rsidRDefault="00D02F1F" w:rsidP="00B21B33">
      <w:pPr>
        <w:jc w:val="both"/>
      </w:pPr>
      <w:r>
        <w:t>THE AIM OF THESE AWARDS</w:t>
      </w:r>
    </w:p>
    <w:p w14:paraId="0F34B9FF" w14:textId="77777777" w:rsidR="00D02F1F" w:rsidRDefault="00D02F1F" w:rsidP="00B21B33">
      <w:pPr>
        <w:jc w:val="both"/>
      </w:pPr>
      <w:r>
        <w:t xml:space="preserve">To thank and reward those people living in </w:t>
      </w:r>
      <w:r w:rsidR="00B21B33">
        <w:t>Stanton</w:t>
      </w:r>
      <w:r>
        <w:t xml:space="preserve"> Parish and who deserve recognition for community activity, environmental achievements or in some other way contribute to the life of the Parish.</w:t>
      </w:r>
    </w:p>
    <w:p w14:paraId="74D02B19" w14:textId="77777777" w:rsidR="00D02F1F" w:rsidRDefault="00D02F1F" w:rsidP="00B21B33">
      <w:pPr>
        <w:jc w:val="both"/>
      </w:pPr>
      <w:r>
        <w:t>The emphasis will be on people or organisations with practical applications of ideas and schemes, which have already produced positive results in improving the environment or quality of life of the community.</w:t>
      </w:r>
    </w:p>
    <w:p w14:paraId="71125883" w14:textId="77777777" w:rsidR="00D02F1F" w:rsidRPr="00B21B33" w:rsidRDefault="00D02F1F" w:rsidP="00B21B33">
      <w:pPr>
        <w:jc w:val="both"/>
        <w:rPr>
          <w:b/>
        </w:rPr>
      </w:pPr>
      <w:r w:rsidRPr="00B21B33">
        <w:rPr>
          <w:b/>
        </w:rPr>
        <w:t>CATEGORIES</w:t>
      </w:r>
    </w:p>
    <w:p w14:paraId="67DA924C" w14:textId="77777777" w:rsidR="00D02F1F" w:rsidRDefault="00D02F1F" w:rsidP="00B21B33">
      <w:pPr>
        <w:jc w:val="both"/>
      </w:pPr>
      <w:r>
        <w:t>1. Individual</w:t>
      </w:r>
    </w:p>
    <w:p w14:paraId="472B5F6D" w14:textId="77777777" w:rsidR="00D02F1F" w:rsidRDefault="00D02F1F" w:rsidP="00B21B33">
      <w:pPr>
        <w:jc w:val="both"/>
      </w:pPr>
      <w:r>
        <w:t xml:space="preserve">2. </w:t>
      </w:r>
      <w:r w:rsidR="00AE48FA">
        <w:t>Non-Profit</w:t>
      </w:r>
      <w:r>
        <w:t xml:space="preserve"> Organisation/Voluntary Group</w:t>
      </w:r>
    </w:p>
    <w:p w14:paraId="65F8AF10" w14:textId="77777777" w:rsidR="00D02F1F" w:rsidRDefault="00D02F1F" w:rsidP="00B21B33">
      <w:pPr>
        <w:jc w:val="both"/>
      </w:pPr>
      <w:r>
        <w:t>3. Business</w:t>
      </w:r>
    </w:p>
    <w:p w14:paraId="1060EA2F" w14:textId="77777777" w:rsidR="00D02F1F" w:rsidRPr="00B21B33" w:rsidRDefault="00D02F1F" w:rsidP="00B21B33">
      <w:pPr>
        <w:jc w:val="both"/>
        <w:rPr>
          <w:b/>
        </w:rPr>
      </w:pPr>
      <w:r w:rsidRPr="00B21B33">
        <w:rPr>
          <w:b/>
        </w:rPr>
        <w:t>DEADLINE FOR NOMINATIONS</w:t>
      </w:r>
    </w:p>
    <w:p w14:paraId="7104B9BB" w14:textId="0CFADC33" w:rsidR="00D02F1F" w:rsidRDefault="00D02F1F" w:rsidP="00B21B33">
      <w:pPr>
        <w:jc w:val="both"/>
      </w:pPr>
      <w:r>
        <w:t xml:space="preserve">Nominations must be received </w:t>
      </w:r>
      <w:r w:rsidR="00AE48FA">
        <w:t xml:space="preserve">by </w:t>
      </w:r>
      <w:r w:rsidR="000E51DF">
        <w:rPr>
          <w:b/>
          <w:bCs/>
        </w:rPr>
        <w:t>Thursday 4</w:t>
      </w:r>
      <w:r w:rsidR="008C7C0B" w:rsidRPr="004E17DD">
        <w:rPr>
          <w:b/>
          <w:bCs/>
        </w:rPr>
        <w:t xml:space="preserve"> April 202</w:t>
      </w:r>
      <w:r w:rsidR="004E17DD">
        <w:rPr>
          <w:b/>
          <w:bCs/>
        </w:rPr>
        <w:t>4</w:t>
      </w:r>
    </w:p>
    <w:p w14:paraId="5D561EA9" w14:textId="741CF6D0" w:rsidR="00D02F1F" w:rsidRDefault="00D02F1F" w:rsidP="00B21B33">
      <w:pPr>
        <w:jc w:val="both"/>
      </w:pPr>
      <w:r>
        <w:t xml:space="preserve">Presentations of awards will take place at the Annual Parish Meeting to be held in the </w:t>
      </w:r>
      <w:r w:rsidR="00B21B33">
        <w:t xml:space="preserve">Stanton Community Village Hall on </w:t>
      </w:r>
      <w:r w:rsidR="008363C4" w:rsidRPr="008363C4">
        <w:rPr>
          <w:b/>
        </w:rPr>
        <w:t>Thursday</w:t>
      </w:r>
      <w:r w:rsidR="008363C4">
        <w:rPr>
          <w:b/>
        </w:rPr>
        <w:t xml:space="preserve"> </w:t>
      </w:r>
      <w:r w:rsidR="00BE2CA3">
        <w:rPr>
          <w:b/>
        </w:rPr>
        <w:t>2</w:t>
      </w:r>
      <w:r w:rsidR="00497E16">
        <w:rPr>
          <w:b/>
        </w:rPr>
        <w:t>5</w:t>
      </w:r>
      <w:r w:rsidR="00BE2CA3">
        <w:rPr>
          <w:b/>
        </w:rPr>
        <w:t xml:space="preserve"> April 2023</w:t>
      </w:r>
    </w:p>
    <w:p w14:paraId="4BE3309B" w14:textId="77777777" w:rsidR="00D02F1F" w:rsidRPr="00B21B33" w:rsidRDefault="00D02F1F" w:rsidP="00B21B33">
      <w:pPr>
        <w:jc w:val="both"/>
        <w:rPr>
          <w:b/>
        </w:rPr>
      </w:pPr>
      <w:r w:rsidRPr="00B21B33">
        <w:rPr>
          <w:b/>
        </w:rPr>
        <w:t>NOMINATIONS</w:t>
      </w:r>
    </w:p>
    <w:p w14:paraId="65CC83C5" w14:textId="77777777" w:rsidR="00D02F1F" w:rsidRDefault="00D02F1F" w:rsidP="00B21B33">
      <w:pPr>
        <w:jc w:val="both"/>
      </w:pPr>
      <w:r>
        <w:t xml:space="preserve">These should be sent to the </w:t>
      </w:r>
      <w:r w:rsidR="00AE48FA">
        <w:t>Clerk at the address below</w:t>
      </w:r>
      <w:r>
        <w:t xml:space="preserve"> by the deadline using the form </w:t>
      </w:r>
      <w:r w:rsidR="0058298B">
        <w:t>below</w:t>
      </w:r>
      <w:r>
        <w:t>.</w:t>
      </w:r>
    </w:p>
    <w:p w14:paraId="71E8181F" w14:textId="77777777" w:rsidR="00D02F1F" w:rsidRPr="0058298B" w:rsidRDefault="00D02F1F" w:rsidP="00B21B33">
      <w:pPr>
        <w:jc w:val="both"/>
        <w:rPr>
          <w:b/>
        </w:rPr>
      </w:pPr>
      <w:r w:rsidRPr="0058298B">
        <w:rPr>
          <w:b/>
        </w:rPr>
        <w:t>RULES</w:t>
      </w:r>
    </w:p>
    <w:p w14:paraId="6FF24B41" w14:textId="77777777" w:rsidR="00D02F1F" w:rsidRDefault="00D02F1F" w:rsidP="00B21B33">
      <w:pPr>
        <w:jc w:val="both"/>
      </w:pPr>
      <w:r>
        <w:t xml:space="preserve">1. Nominees should live in the Parish but discretion can be granted to people or organisations from outside </w:t>
      </w:r>
      <w:r w:rsidR="0058298B">
        <w:t>Stanton</w:t>
      </w:r>
      <w:r>
        <w:t xml:space="preserve"> Parish if there has been clear and substantial benefit to the Parish.</w:t>
      </w:r>
    </w:p>
    <w:p w14:paraId="3D3DEF54" w14:textId="77777777" w:rsidR="00D02F1F" w:rsidRDefault="00D02F1F" w:rsidP="00B21B33">
      <w:pPr>
        <w:jc w:val="both"/>
      </w:pPr>
      <w:r>
        <w:t>2. A Parishioner is not eligible to receive an award every year for service rendered.</w:t>
      </w:r>
    </w:p>
    <w:p w14:paraId="0C1346F4" w14:textId="77777777" w:rsidR="00D02F1F" w:rsidRDefault="00D02F1F" w:rsidP="00B21B33">
      <w:pPr>
        <w:jc w:val="both"/>
      </w:pPr>
      <w:r>
        <w:t>3. A Nomination must have a Proposer and a Seconder.</w:t>
      </w:r>
    </w:p>
    <w:p w14:paraId="5A95C586" w14:textId="77777777" w:rsidR="00D02F1F" w:rsidRDefault="00D02F1F" w:rsidP="00B21B33">
      <w:pPr>
        <w:jc w:val="both"/>
      </w:pPr>
      <w:r>
        <w:t>4. The decision of the Awards Panel is final.</w:t>
      </w:r>
    </w:p>
    <w:p w14:paraId="3EC77913" w14:textId="77777777" w:rsidR="00D02F1F" w:rsidRDefault="00D02F1F" w:rsidP="00B21B33">
      <w:pPr>
        <w:jc w:val="both"/>
      </w:pPr>
      <w:r>
        <w:t>5. Parish Councillors may not receive an award.</w:t>
      </w:r>
    </w:p>
    <w:p w14:paraId="057CAE1D" w14:textId="77777777" w:rsidR="005A7CC6" w:rsidRDefault="005A7CC6" w:rsidP="00B21B33">
      <w:pPr>
        <w:jc w:val="both"/>
      </w:pPr>
    </w:p>
    <w:p w14:paraId="1B304AB5" w14:textId="77777777" w:rsidR="00AE48FA" w:rsidRDefault="00AE48FA" w:rsidP="00B21B33">
      <w:pPr>
        <w:jc w:val="both"/>
      </w:pPr>
    </w:p>
    <w:p w14:paraId="26AEAFC3" w14:textId="67890EE1" w:rsidR="00D02F1F" w:rsidRDefault="00D02F1F" w:rsidP="0058298B">
      <w:pPr>
        <w:jc w:val="center"/>
        <w:rPr>
          <w:b/>
          <w:sz w:val="32"/>
          <w:szCs w:val="32"/>
        </w:rPr>
      </w:pPr>
      <w:r w:rsidRPr="0058298B">
        <w:rPr>
          <w:b/>
          <w:sz w:val="32"/>
          <w:szCs w:val="32"/>
        </w:rPr>
        <w:lastRenderedPageBreak/>
        <w:t>20</w:t>
      </w:r>
      <w:r w:rsidR="008C7C0B">
        <w:rPr>
          <w:b/>
          <w:sz w:val="32"/>
          <w:szCs w:val="32"/>
        </w:rPr>
        <w:t>2</w:t>
      </w:r>
      <w:r w:rsidR="00EE5543">
        <w:rPr>
          <w:b/>
          <w:sz w:val="32"/>
          <w:szCs w:val="32"/>
        </w:rPr>
        <w:t>4</w:t>
      </w:r>
      <w:r w:rsidRPr="0058298B">
        <w:rPr>
          <w:b/>
          <w:sz w:val="32"/>
          <w:szCs w:val="32"/>
        </w:rPr>
        <w:t xml:space="preserve"> </w:t>
      </w:r>
      <w:r w:rsidR="0058298B" w:rsidRPr="0058298B">
        <w:rPr>
          <w:b/>
          <w:sz w:val="32"/>
          <w:szCs w:val="32"/>
        </w:rPr>
        <w:t>Stanton</w:t>
      </w:r>
      <w:r w:rsidR="00AE48FA">
        <w:rPr>
          <w:b/>
          <w:sz w:val="32"/>
          <w:szCs w:val="32"/>
        </w:rPr>
        <w:t xml:space="preserve"> </w:t>
      </w:r>
      <w:r w:rsidR="0058298B" w:rsidRPr="00AE48FA">
        <w:rPr>
          <w:b/>
          <w:sz w:val="32"/>
          <w:szCs w:val="32"/>
        </w:rPr>
        <w:t>Community Recognition Awards</w:t>
      </w:r>
    </w:p>
    <w:p w14:paraId="1699938D" w14:textId="77777777" w:rsidR="00AE48FA" w:rsidRPr="0058298B" w:rsidRDefault="00AE48FA" w:rsidP="0058298B">
      <w:pPr>
        <w:jc w:val="center"/>
        <w:rPr>
          <w:b/>
          <w:sz w:val="32"/>
          <w:szCs w:val="32"/>
        </w:rPr>
      </w:pPr>
    </w:p>
    <w:p w14:paraId="1CBE352F" w14:textId="77777777" w:rsidR="00D02F1F" w:rsidRDefault="001101A7" w:rsidP="00B21B33">
      <w:pPr>
        <w:jc w:val="both"/>
      </w:pPr>
      <w:r>
        <w:t xml:space="preserve">Name of Nominee: </w:t>
      </w:r>
      <w:r w:rsidR="008363C4">
        <w:t>……………………………………………………</w:t>
      </w:r>
    </w:p>
    <w:p w14:paraId="480AFEF3" w14:textId="77777777" w:rsidR="00D02F1F" w:rsidRDefault="00D02F1F" w:rsidP="00B21B33">
      <w:pPr>
        <w:jc w:val="both"/>
      </w:pPr>
      <w:r>
        <w:t xml:space="preserve">Address: </w:t>
      </w:r>
      <w:r w:rsidR="008363C4">
        <w:t>……………………………………………………………………………………………………………………….</w:t>
      </w:r>
      <w:r w:rsidR="0058298B">
        <w:t xml:space="preserve"> </w:t>
      </w:r>
    </w:p>
    <w:p w14:paraId="68E396ED" w14:textId="77777777" w:rsidR="00D02F1F" w:rsidRDefault="00D02F1F" w:rsidP="00B21B33">
      <w:pPr>
        <w:jc w:val="both"/>
      </w:pPr>
      <w:r>
        <w:t>Tel</w:t>
      </w:r>
      <w:r w:rsidR="00080B08">
        <w:t xml:space="preserve"> No: </w:t>
      </w:r>
      <w:r w:rsidR="008363C4">
        <w:t>…………………………………………………………..</w:t>
      </w:r>
    </w:p>
    <w:p w14:paraId="7E21FC74" w14:textId="77777777" w:rsidR="00D02F1F" w:rsidRDefault="00080B08" w:rsidP="00B21B33">
      <w:pPr>
        <w:jc w:val="both"/>
      </w:pPr>
      <w:r>
        <w:t xml:space="preserve">Nominating </w:t>
      </w:r>
      <w:r w:rsidRPr="008363C4">
        <w:t xml:space="preserve">Category: </w:t>
      </w:r>
      <w:r w:rsidR="008363C4">
        <w:t xml:space="preserve">        </w:t>
      </w:r>
      <w:r w:rsidRPr="008363C4">
        <w:t>Individual</w:t>
      </w:r>
      <w:r w:rsidR="008363C4" w:rsidRPr="008363C4">
        <w:t>/Business</w:t>
      </w:r>
    </w:p>
    <w:p w14:paraId="78DEDFBB" w14:textId="77777777" w:rsidR="00D02F1F" w:rsidRDefault="00E5116E" w:rsidP="00B21B33">
      <w:pPr>
        <w:jc w:val="both"/>
      </w:pPr>
      <w:r>
        <w:rPr>
          <w:noProof/>
          <w:lang w:eastAsia="en-GB"/>
        </w:rPr>
        <mc:AlternateContent>
          <mc:Choice Requires="wps">
            <w:drawing>
              <wp:anchor distT="45720" distB="45720" distL="114300" distR="114300" simplePos="0" relativeHeight="251659264" behindDoc="0" locked="0" layoutInCell="1" allowOverlap="1" wp14:anchorId="3FDC09B4" wp14:editId="776D136E">
                <wp:simplePos x="0" y="0"/>
                <wp:positionH relativeFrom="column">
                  <wp:posOffset>19050</wp:posOffset>
                </wp:positionH>
                <wp:positionV relativeFrom="paragraph">
                  <wp:posOffset>262255</wp:posOffset>
                </wp:positionV>
                <wp:extent cx="6010275" cy="2038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2038350"/>
                        </a:xfrm>
                        <a:prstGeom prst="rect">
                          <a:avLst/>
                        </a:prstGeom>
                        <a:solidFill>
                          <a:srgbClr val="FFFFFF"/>
                        </a:solidFill>
                        <a:ln w="9525">
                          <a:solidFill>
                            <a:srgbClr val="000000"/>
                          </a:solidFill>
                          <a:miter lim="800000"/>
                          <a:headEnd/>
                          <a:tailEnd/>
                        </a:ln>
                      </wps:spPr>
                      <wps:txbx>
                        <w:txbxContent>
                          <w:p w14:paraId="2DBEAA0E" w14:textId="77777777" w:rsidR="00C10DB4" w:rsidRDefault="00C10DB4"/>
                          <w:p w14:paraId="068EB6A7" w14:textId="77777777" w:rsidR="008363C4" w:rsidRDefault="008363C4"/>
                          <w:p w14:paraId="2C01D6CC" w14:textId="77777777" w:rsidR="008363C4" w:rsidRDefault="008363C4"/>
                          <w:p w14:paraId="5D9A1771" w14:textId="77777777" w:rsidR="008363C4" w:rsidRDefault="008363C4"/>
                          <w:p w14:paraId="7B8220E4" w14:textId="77777777" w:rsidR="008363C4" w:rsidRDefault="008363C4"/>
                          <w:p w14:paraId="4A34B8AC" w14:textId="77777777" w:rsidR="008363C4" w:rsidRDefault="008363C4"/>
                          <w:p w14:paraId="639D8369" w14:textId="77777777" w:rsidR="008363C4" w:rsidRDefault="008363C4"/>
                          <w:p w14:paraId="2CC746AF" w14:textId="77777777" w:rsidR="008363C4" w:rsidRDefault="008363C4"/>
                          <w:p w14:paraId="73EF84DB" w14:textId="77777777" w:rsidR="008363C4" w:rsidRDefault="008363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DC09B4" id="_x0000_t202" coordsize="21600,21600" o:spt="202" path="m,l,21600r21600,l21600,xe">
                <v:stroke joinstyle="miter"/>
                <v:path gradientshapeok="t" o:connecttype="rect"/>
              </v:shapetype>
              <v:shape id="Text Box 2" o:spid="_x0000_s1026" type="#_x0000_t202" style="position:absolute;left:0;text-align:left;margin-left:1.5pt;margin-top:20.65pt;width:473.25pt;height:16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">
                <v:textbox>
                  <w:txbxContent>
                    <w:p w14:paraId="2DBEAA0E" w14:textId="77777777" w:rsidR="00C10DB4" w:rsidRDefault="00C10DB4"/>
                    <w:p w14:paraId="068EB6A7" w14:textId="77777777" w:rsidR="008363C4" w:rsidRDefault="008363C4"/>
                    <w:p w14:paraId="2C01D6CC" w14:textId="77777777" w:rsidR="008363C4" w:rsidRDefault="008363C4"/>
                    <w:p w14:paraId="5D9A1771" w14:textId="77777777" w:rsidR="008363C4" w:rsidRDefault="008363C4"/>
                    <w:p w14:paraId="7B8220E4" w14:textId="77777777" w:rsidR="008363C4" w:rsidRDefault="008363C4"/>
                    <w:p w14:paraId="4A34B8AC" w14:textId="77777777" w:rsidR="008363C4" w:rsidRDefault="008363C4"/>
                    <w:p w14:paraId="639D8369" w14:textId="77777777" w:rsidR="008363C4" w:rsidRDefault="008363C4"/>
                    <w:p w14:paraId="2CC746AF" w14:textId="77777777" w:rsidR="008363C4" w:rsidRDefault="008363C4"/>
                    <w:p w14:paraId="73EF84DB" w14:textId="77777777" w:rsidR="008363C4" w:rsidRDefault="008363C4"/>
                  </w:txbxContent>
                </v:textbox>
                <w10:wrap type="square"/>
              </v:shape>
            </w:pict>
          </mc:Fallback>
        </mc:AlternateContent>
      </w:r>
      <w:r w:rsidR="00D02F1F">
        <w:t>Reason for Nomination</w:t>
      </w:r>
      <w:r w:rsidR="0058298B">
        <w:t xml:space="preserve"> (Use additional sheet if necessary)</w:t>
      </w:r>
    </w:p>
    <w:p w14:paraId="1939F0DD" w14:textId="77777777" w:rsidR="00D85FBC" w:rsidRDefault="00D85FBC" w:rsidP="00B21B33">
      <w:pPr>
        <w:jc w:val="both"/>
      </w:pPr>
    </w:p>
    <w:p w14:paraId="5ED9FF5D" w14:textId="77777777" w:rsidR="0058298B" w:rsidRDefault="0058298B" w:rsidP="00B21B33">
      <w:pPr>
        <w:jc w:val="both"/>
      </w:pPr>
    </w:p>
    <w:p w14:paraId="6C266BA6" w14:textId="77777777" w:rsidR="0058298B" w:rsidRDefault="00E5116E" w:rsidP="00D02F1F">
      <w:r>
        <w:rPr>
          <w:noProof/>
          <w:lang w:eastAsia="en-GB"/>
        </w:rPr>
        <mc:AlternateContent>
          <mc:Choice Requires="wps">
            <w:drawing>
              <wp:anchor distT="45720" distB="45720" distL="114300" distR="114300" simplePos="0" relativeHeight="251661312" behindDoc="0" locked="0" layoutInCell="1" allowOverlap="1" wp14:anchorId="2E8F6962" wp14:editId="4ECAA958">
                <wp:simplePos x="0" y="0"/>
                <wp:positionH relativeFrom="column">
                  <wp:posOffset>19050</wp:posOffset>
                </wp:positionH>
                <wp:positionV relativeFrom="paragraph">
                  <wp:posOffset>249555</wp:posOffset>
                </wp:positionV>
                <wp:extent cx="5943600" cy="7620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62000"/>
                        </a:xfrm>
                        <a:prstGeom prst="rect">
                          <a:avLst/>
                        </a:prstGeom>
                        <a:solidFill>
                          <a:srgbClr val="FFFFFF"/>
                        </a:solidFill>
                        <a:ln w="9525">
                          <a:solidFill>
                            <a:srgbClr val="000000"/>
                          </a:solidFill>
                          <a:miter lim="800000"/>
                          <a:headEnd/>
                          <a:tailEnd/>
                        </a:ln>
                      </wps:spPr>
                      <wps:txbx>
                        <w:txbxContent>
                          <w:p w14:paraId="20297213" w14:textId="77777777" w:rsidR="00D85FBC" w:rsidRDefault="00D85F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8F6962" id="_x0000_s1027" type="#_x0000_t202" style="position:absolute;margin-left:1.5pt;margin-top:19.65pt;width:468pt;height:60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">
                <v:textbox>
                  <w:txbxContent>
                    <w:p w14:paraId="20297213" w14:textId="77777777" w:rsidR="00D85FBC" w:rsidRDefault="00D85FBC"/>
                  </w:txbxContent>
                </v:textbox>
                <w10:wrap type="square"/>
              </v:shape>
            </w:pict>
          </mc:Fallback>
        </mc:AlternateContent>
      </w:r>
      <w:r w:rsidR="00D02F1F">
        <w:t>Nominated by:</w:t>
      </w:r>
      <w:r w:rsidR="0058298B">
        <w:t xml:space="preserve"> (Name, address </w:t>
      </w:r>
      <w:r w:rsidR="00C10DB4">
        <w:t>and telephone</w:t>
      </w:r>
      <w:r w:rsidR="0058298B">
        <w:t xml:space="preserve"> contact/email)</w:t>
      </w:r>
    </w:p>
    <w:p w14:paraId="18FCA97B" w14:textId="77777777" w:rsidR="0058298B" w:rsidRDefault="0058298B" w:rsidP="00D02F1F"/>
    <w:p w14:paraId="2FFE95FF" w14:textId="77777777" w:rsidR="0058298B" w:rsidRDefault="00D02F1F" w:rsidP="00D02F1F">
      <w:r>
        <w:t xml:space="preserve"> Seconded by:</w:t>
      </w:r>
      <w:r w:rsidR="0058298B">
        <w:t xml:space="preserve"> (Name, address and telephone contact/email)</w:t>
      </w:r>
      <w:r w:rsidR="00E5116E">
        <w:rPr>
          <w:noProof/>
          <w:lang w:eastAsia="en-GB"/>
        </w:rPr>
        <mc:AlternateContent>
          <mc:Choice Requires="wps">
            <w:drawing>
              <wp:anchor distT="0" distB="0" distL="114300" distR="114300" simplePos="0" relativeHeight="251664384" behindDoc="0" locked="0" layoutInCell="1" allowOverlap="1" wp14:anchorId="4FCF7F84" wp14:editId="665BD008">
                <wp:simplePos x="0" y="0"/>
                <wp:positionH relativeFrom="column">
                  <wp:posOffset>19050</wp:posOffset>
                </wp:positionH>
                <wp:positionV relativeFrom="paragraph">
                  <wp:posOffset>192405</wp:posOffset>
                </wp:positionV>
                <wp:extent cx="5943600" cy="662305"/>
                <wp:effectExtent l="0" t="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662305"/>
                        </a:xfrm>
                        <a:prstGeom prst="rect">
                          <a:avLst/>
                        </a:prstGeom>
                        <a:solidFill>
                          <a:schemeClr val="lt1"/>
                        </a:solidFill>
                        <a:ln w="6350">
                          <a:solidFill>
                            <a:prstClr val="black"/>
                          </a:solidFill>
                        </a:ln>
                      </wps:spPr>
                      <wps:txbx>
                        <w:txbxContent>
                          <w:p w14:paraId="27154F36" w14:textId="77777777" w:rsidR="00C10DB4" w:rsidRDefault="00C10D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CF7F84" id="Text Box 3" o:spid="_x0000_s1028" type="#_x0000_t202" style="position:absolute;margin-left:1.5pt;margin-top:15.15pt;width:468pt;height:52.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" fillcolor="white [3201]" strokeweight=".5pt">
                <v:path arrowok="t"/>
                <v:textbox>
                  <w:txbxContent>
                    <w:p w14:paraId="27154F36" w14:textId="77777777" w:rsidR="00C10DB4" w:rsidRDefault="00C10DB4"/>
                  </w:txbxContent>
                </v:textbox>
              </v:shape>
            </w:pict>
          </mc:Fallback>
        </mc:AlternateContent>
      </w:r>
    </w:p>
    <w:p w14:paraId="54CD27F5" w14:textId="77777777" w:rsidR="0058298B" w:rsidRDefault="00E5116E" w:rsidP="00D02F1F">
      <w:r>
        <w:rPr>
          <w:noProof/>
          <w:lang w:eastAsia="en-GB"/>
        </w:rPr>
        <mc:AlternateContent>
          <mc:Choice Requires="wps">
            <w:drawing>
              <wp:anchor distT="45720" distB="45720" distL="114300" distR="114300" simplePos="0" relativeHeight="251663360" behindDoc="0" locked="0" layoutInCell="1" allowOverlap="1" wp14:anchorId="6B489E04" wp14:editId="5BE2FADC">
                <wp:simplePos x="0" y="0"/>
                <wp:positionH relativeFrom="column">
                  <wp:align>center</wp:align>
                </wp:positionH>
                <wp:positionV relativeFrom="paragraph">
                  <wp:posOffset>180975</wp:posOffset>
                </wp:positionV>
                <wp:extent cx="2360930" cy="386715"/>
                <wp:effectExtent l="0" t="0" r="127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86715"/>
                        </a:xfrm>
                        <a:prstGeom prst="rect">
                          <a:avLst/>
                        </a:prstGeom>
                        <a:solidFill>
                          <a:srgbClr val="FFFFFF"/>
                        </a:solidFill>
                        <a:ln w="9525">
                          <a:solidFill>
                            <a:srgbClr val="000000"/>
                          </a:solidFill>
                          <a:miter lim="800000"/>
                          <a:headEnd/>
                          <a:tailEnd/>
                        </a:ln>
                      </wps:spPr>
                      <wps:txbx>
                        <w:txbxContent>
                          <w:p w14:paraId="692C3292" w14:textId="77777777" w:rsidR="0058298B" w:rsidRDefault="0058298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489E04" id="_x0000_s1029" type="#_x0000_t202" style="position:absolute;margin-left:0;margin-top:14.25pt;width:185.9pt;height:30.45pt;z-index:251663360;visibility:visible;mso-wrap-style:square;mso-width-percent:0;mso-height-percent:200;mso-wrap-distance-left:9pt;mso-wrap-distance-top:3.6pt;mso-wrap-distance-right:9pt;mso-wrap-distance-bottom:3.6pt;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">
                <v:textbox style="mso-fit-shape-to-text:t">
                  <w:txbxContent>
                    <w:p w14:paraId="692C3292" w14:textId="77777777" w:rsidR="0058298B" w:rsidRDefault="0058298B"/>
                  </w:txbxContent>
                </v:textbox>
                <w10:wrap type="square"/>
              </v:shape>
            </w:pict>
          </mc:Fallback>
        </mc:AlternateContent>
      </w:r>
    </w:p>
    <w:p w14:paraId="5D82D76A" w14:textId="77777777" w:rsidR="00B21B33" w:rsidRDefault="00B21B33" w:rsidP="00D02F1F"/>
    <w:p w14:paraId="7F8EEF8C" w14:textId="77777777" w:rsidR="00B21B33" w:rsidRDefault="00B21B33" w:rsidP="00D02F1F"/>
    <w:p w14:paraId="2988B93C" w14:textId="77777777" w:rsidR="0071167E" w:rsidRDefault="0071167E" w:rsidP="00B21B33"/>
    <w:p w14:paraId="4FBD9AB9" w14:textId="7CDD5ED5" w:rsidR="00BD650B" w:rsidRDefault="004E17DD" w:rsidP="004E17DD">
      <w:pPr>
        <w:spacing w:after="0" w:line="240" w:lineRule="auto"/>
      </w:pPr>
      <w:r>
        <w:t xml:space="preserve">Stanton Parish </w:t>
      </w:r>
      <w:r w:rsidR="00B21B33">
        <w:t xml:space="preserve">Clerk </w:t>
      </w:r>
    </w:p>
    <w:p w14:paraId="37A89933" w14:textId="5571901C" w:rsidR="004E17DD" w:rsidRDefault="004E17DD" w:rsidP="004E17DD">
      <w:pPr>
        <w:spacing w:after="0" w:line="240" w:lineRule="auto"/>
      </w:pPr>
      <w:r>
        <w:t xml:space="preserve">Mobile: </w:t>
      </w:r>
      <w:r>
        <w:t>07729</w:t>
      </w:r>
      <w:r>
        <w:t xml:space="preserve"> </w:t>
      </w:r>
      <w:r>
        <w:t>731128</w:t>
      </w:r>
    </w:p>
    <w:p w14:paraId="7D36F182" w14:textId="3B656812" w:rsidR="00B21B33" w:rsidRDefault="004E17DD" w:rsidP="004E17DD">
      <w:pPr>
        <w:spacing w:after="0" w:line="240" w:lineRule="auto"/>
      </w:pPr>
      <w:r>
        <w:t>E</w:t>
      </w:r>
      <w:r w:rsidR="00B21B33">
        <w:t xml:space="preserve">mail: </w:t>
      </w:r>
      <w:hyperlink r:id="rId4" w:history="1">
        <w:r w:rsidR="00AE48FA" w:rsidRPr="00C64740">
          <w:rPr>
            <w:rStyle w:val="Hyperlink"/>
          </w:rPr>
          <w:t>stantonparishcouncil@gmail.com</w:t>
        </w:r>
      </w:hyperlink>
      <w:r w:rsidR="00AE48FA">
        <w:t xml:space="preserve"> </w:t>
      </w:r>
      <w:r w:rsidR="00B21B33">
        <w:t xml:space="preserve">  </w:t>
      </w:r>
    </w:p>
    <w:p w14:paraId="5715FE87" w14:textId="64D602D9" w:rsidR="004E17DD" w:rsidRDefault="004E17DD" w:rsidP="004E17DD">
      <w:pPr>
        <w:spacing w:after="0" w:line="240" w:lineRule="auto"/>
      </w:pPr>
      <w:r>
        <w:t xml:space="preserve">Address: 20 </w:t>
      </w:r>
      <w:proofErr w:type="spellStart"/>
      <w:r>
        <w:t>Micklesmere</w:t>
      </w:r>
      <w:proofErr w:type="spellEnd"/>
      <w:r>
        <w:t xml:space="preserve"> Drive, Ixworth, Bury St Edmunds, Suffolk, IP31 2UJ.</w:t>
      </w:r>
    </w:p>
    <w:sectPr w:rsidR="004E17DD" w:rsidSect="00300B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835"/>
    <w:rsid w:val="00080B08"/>
    <w:rsid w:val="000E51DF"/>
    <w:rsid w:val="001101A7"/>
    <w:rsid w:val="00296835"/>
    <w:rsid w:val="00300B1A"/>
    <w:rsid w:val="00304443"/>
    <w:rsid w:val="003415C4"/>
    <w:rsid w:val="00497E16"/>
    <w:rsid w:val="004E17DD"/>
    <w:rsid w:val="00506BE5"/>
    <w:rsid w:val="0058298B"/>
    <w:rsid w:val="005A7CC6"/>
    <w:rsid w:val="00631771"/>
    <w:rsid w:val="0071167E"/>
    <w:rsid w:val="008363C4"/>
    <w:rsid w:val="008B29BC"/>
    <w:rsid w:val="008C7C0B"/>
    <w:rsid w:val="008D0EC0"/>
    <w:rsid w:val="009A5E3F"/>
    <w:rsid w:val="009A6BD2"/>
    <w:rsid w:val="00AE48FA"/>
    <w:rsid w:val="00B21B33"/>
    <w:rsid w:val="00BD650B"/>
    <w:rsid w:val="00BE2CA3"/>
    <w:rsid w:val="00C10DB4"/>
    <w:rsid w:val="00C44E05"/>
    <w:rsid w:val="00D02F1F"/>
    <w:rsid w:val="00D85FBC"/>
    <w:rsid w:val="00E5116E"/>
    <w:rsid w:val="00EE5543"/>
    <w:rsid w:val="00EF23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73E81"/>
  <w15:docId w15:val="{63EDDFB0-54E1-4875-B46C-3C610D85C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B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4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443"/>
    <w:rPr>
      <w:rFonts w:ascii="Segoe UI" w:hAnsi="Segoe UI" w:cs="Segoe UI"/>
      <w:sz w:val="18"/>
      <w:szCs w:val="18"/>
    </w:rPr>
  </w:style>
  <w:style w:type="character" w:styleId="Hyperlink">
    <w:name w:val="Hyperlink"/>
    <w:basedOn w:val="DefaultParagraphFont"/>
    <w:uiPriority w:val="99"/>
    <w:unhideWhenUsed/>
    <w:rsid w:val="00AE48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tantonparishcounci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Hart</dc:creator>
  <cp:lastModifiedBy>Stanton Parish Clerk</cp:lastModifiedBy>
  <cp:revision>2</cp:revision>
  <cp:lastPrinted>2016-02-12T09:52:00Z</cp:lastPrinted>
  <dcterms:created xsi:type="dcterms:W3CDTF">2023-12-08T12:59:00Z</dcterms:created>
  <dcterms:modified xsi:type="dcterms:W3CDTF">2023-12-08T12:59:00Z</dcterms:modified>
</cp:coreProperties>
</file>